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расходного материала   для широкоформатной печати (люверса для баннера) для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по поставке расходного материала 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(л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юверс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ы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 для баннера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D6103">
        <w:rPr>
          <w:rFonts w:ascii="Arial" w:hAnsi="Arial" w:cs="Arial"/>
          <w:b/>
          <w:bCs/>
          <w:sz w:val="20"/>
          <w:szCs w:val="20"/>
        </w:rPr>
        <w:t>для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A26726">
        <w:rPr>
          <w:rFonts w:ascii="Arial" w:hAnsi="Arial" w:cs="Arial"/>
          <w:sz w:val="20"/>
          <w:szCs w:val="20"/>
        </w:rPr>
        <w:t xml:space="preserve">Габдеев Эльмир </w:t>
      </w:r>
      <w:proofErr w:type="spellStart"/>
      <w:r w:rsidR="00A26726">
        <w:rPr>
          <w:rFonts w:ascii="Arial" w:hAnsi="Arial" w:cs="Arial"/>
          <w:sz w:val="20"/>
          <w:szCs w:val="20"/>
        </w:rPr>
        <w:t>Саярович</w:t>
      </w:r>
      <w:proofErr w:type="spellEnd"/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395446" w:rsidRPr="00395446">
          <w:rPr>
            <w:rStyle w:val="af6"/>
            <w:rFonts w:ascii="Arial" w:hAnsi="Arial" w:cs="Arial"/>
            <w:sz w:val="20"/>
            <w:szCs w:val="20"/>
          </w:rPr>
          <w:t>egabdeev@myums.uz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534704">
        <w:rPr>
          <w:rFonts w:ascii="Arial" w:hAnsi="Arial" w:cs="Arial"/>
          <w:sz w:val="20"/>
          <w:szCs w:val="20"/>
        </w:rPr>
        <w:t>77</w:t>
      </w:r>
      <w:r w:rsidR="00395446">
        <w:rPr>
          <w:rFonts w:ascii="Arial" w:hAnsi="Arial" w:cs="Arial"/>
          <w:sz w:val="20"/>
          <w:szCs w:val="20"/>
        </w:rPr>
        <w:t>7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395446">
        <w:rPr>
          <w:rFonts w:ascii="Arial" w:hAnsi="Arial" w:cs="Arial"/>
          <w:sz w:val="20"/>
          <w:szCs w:val="20"/>
        </w:rPr>
        <w:t>02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395446">
        <w:rPr>
          <w:rFonts w:ascii="Arial" w:hAnsi="Arial" w:cs="Arial"/>
          <w:sz w:val="20"/>
          <w:szCs w:val="20"/>
        </w:rPr>
        <w:t>50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01486437"/>
    <w:bookmarkEnd w:id="0"/>
    <w:p w:rsidR="000D37EE" w:rsidRPr="008A0D5E" w:rsidRDefault="00647A03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9F341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502025121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8D3BE1" w:rsidRPr="008D3BE1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8D3BE1" w:rsidRPr="008D3BE1">
        <w:rPr>
          <w:rFonts w:ascii="Arial" w:hAnsi="Arial" w:cs="Arial"/>
          <w:b/>
          <w:sz w:val="20"/>
          <w:szCs w:val="20"/>
        </w:rPr>
        <w:t>31</w:t>
      </w:r>
      <w:r w:rsidR="00FF4097" w:rsidRPr="00FF4097">
        <w:rPr>
          <w:rFonts w:ascii="Arial" w:hAnsi="Arial" w:cs="Arial"/>
          <w:b/>
          <w:sz w:val="20"/>
          <w:szCs w:val="20"/>
        </w:rPr>
        <w:t xml:space="preserve"> </w:t>
      </w:r>
      <w:r w:rsidR="00FF4097">
        <w:rPr>
          <w:rFonts w:ascii="Arial" w:hAnsi="Arial" w:cs="Arial"/>
          <w:b/>
          <w:sz w:val="20"/>
          <w:szCs w:val="20"/>
        </w:rPr>
        <w:t>августа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647A03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3" o:title=""/>
          </v:shape>
          <o:OLEObject Type="Embed" ProgID="Word.Document.12" ShapeID="_x0000_i1026" DrawAspect="Icon" ObjectID="_1502025122" r:id="rId14"/>
        </w:object>
      </w:r>
      <w:r w:rsidR="00EF7A7F" w:rsidRPr="009F3418">
        <w:rPr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Excel.Sheet.8" ShapeID="_x0000_i1027" DrawAspect="Icon" ObjectID="_1502025123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9F3418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.15pt;height:49.95pt;z-index:251660288;mso-position-horizontal:left">
            <v:imagedata r:id="rId17" o:title=""/>
            <w10:wrap type="square" side="right"/>
          </v:shape>
          <o:OLEObject Type="Embed" ProgID="Word.Document.8" ShapeID="_x0000_s1031" DrawAspect="Icon" ObjectID="_1502025125" r:id="rId18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>Поставка расходного материала</w:t>
      </w:r>
      <w:r w:rsidR="00647A03">
        <w:rPr>
          <w:rFonts w:ascii="Arial" w:hAnsi="Arial" w:cs="Arial"/>
          <w:b/>
          <w:bCs/>
          <w:sz w:val="20"/>
          <w:szCs w:val="20"/>
        </w:rPr>
        <w:t xml:space="preserve"> (</w:t>
      </w:r>
      <w:r w:rsidR="00395446">
        <w:rPr>
          <w:rFonts w:ascii="Arial" w:hAnsi="Arial" w:cs="Arial"/>
          <w:b/>
          <w:bCs/>
          <w:sz w:val="20"/>
          <w:szCs w:val="20"/>
        </w:rPr>
        <w:t>люверсы для баннера</w:t>
      </w:r>
      <w:r w:rsidR="00647A03">
        <w:rPr>
          <w:rFonts w:ascii="Arial" w:hAnsi="Arial" w:cs="Arial"/>
          <w:b/>
          <w:bCs/>
          <w:sz w:val="20"/>
          <w:szCs w:val="20"/>
        </w:rPr>
        <w:t>)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для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</w:t>
      </w:r>
      <w:r w:rsidR="008901AB">
        <w:rPr>
          <w:rFonts w:ascii="Arial" w:hAnsi="Arial" w:cs="Arial"/>
          <w:kern w:val="28"/>
          <w:sz w:val="20"/>
          <w:szCs w:val="20"/>
        </w:rPr>
        <w:t xml:space="preserve">течение 15 дней </w:t>
      </w:r>
      <w:proofErr w:type="gramStart"/>
      <w:r w:rsidR="008901AB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8901AB">
        <w:rPr>
          <w:rFonts w:ascii="Arial" w:hAnsi="Arial" w:cs="Arial"/>
          <w:kern w:val="28"/>
          <w:sz w:val="20"/>
          <w:szCs w:val="20"/>
        </w:rPr>
        <w:t xml:space="preserve"> настоящего уведомления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8" type="#_x0000_t75" style="width:76.75pt;height:49.6pt" o:ole="">
            <v:imagedata r:id="rId20" o:title=""/>
          </v:shape>
          <o:OLEObject Type="Embed" ProgID="Word.Document.8" ShapeID="_x0000_i1028" DrawAspect="Icon" ObjectID="_1502025124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7F" w:rsidRDefault="00FB787F">
      <w:r>
        <w:separator/>
      </w:r>
    </w:p>
  </w:endnote>
  <w:endnote w:type="continuationSeparator" w:id="0">
    <w:p w:rsidR="00FB787F" w:rsidRDefault="00FB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F3418">
      <w:rPr>
        <w:sz w:val="20"/>
      </w:rPr>
      <w:fldChar w:fldCharType="begin"/>
    </w:r>
    <w:r>
      <w:rPr>
        <w:sz w:val="20"/>
      </w:rPr>
      <w:instrText xml:space="preserve"> PAGE </w:instrText>
    </w:r>
    <w:r w:rsidR="009F3418">
      <w:rPr>
        <w:sz w:val="20"/>
      </w:rPr>
      <w:fldChar w:fldCharType="separate"/>
    </w:r>
    <w:r w:rsidR="008D3BE1">
      <w:rPr>
        <w:noProof/>
        <w:sz w:val="20"/>
      </w:rPr>
      <w:t>1</w:t>
    </w:r>
    <w:r w:rsidR="009F3418">
      <w:rPr>
        <w:sz w:val="20"/>
      </w:rPr>
      <w:fldChar w:fldCharType="end"/>
    </w:r>
    <w:r>
      <w:rPr>
        <w:sz w:val="20"/>
      </w:rPr>
      <w:t xml:space="preserve"> из </w:t>
    </w:r>
    <w:r w:rsidR="009F3418">
      <w:rPr>
        <w:sz w:val="20"/>
      </w:rPr>
      <w:fldChar w:fldCharType="begin"/>
    </w:r>
    <w:r>
      <w:rPr>
        <w:sz w:val="20"/>
      </w:rPr>
      <w:instrText xml:space="preserve"> NUMPAGES </w:instrText>
    </w:r>
    <w:r w:rsidR="009F3418">
      <w:rPr>
        <w:sz w:val="20"/>
      </w:rPr>
      <w:fldChar w:fldCharType="separate"/>
    </w:r>
    <w:r w:rsidR="008D3BE1">
      <w:rPr>
        <w:noProof/>
        <w:sz w:val="20"/>
      </w:rPr>
      <w:t>1</w:t>
    </w:r>
    <w:r w:rsidR="009F341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7F" w:rsidRDefault="00FB787F">
      <w:r>
        <w:separator/>
      </w:r>
    </w:p>
  </w:footnote>
  <w:footnote w:type="continuationSeparator" w:id="0">
    <w:p w:rsidR="00FB787F" w:rsidRDefault="00FB7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bdeev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image" Target="media/image5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5D08-CD61-4A9A-82B9-67C74DFE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19</cp:revision>
  <cp:lastPrinted>2008-12-16T10:55:00Z</cp:lastPrinted>
  <dcterms:created xsi:type="dcterms:W3CDTF">2015-06-10T07:36:00Z</dcterms:created>
  <dcterms:modified xsi:type="dcterms:W3CDTF">2015-08-25T11:26:00Z</dcterms:modified>
</cp:coreProperties>
</file>